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8FE3" w14:textId="317D6FAD" w:rsidR="001D748E" w:rsidRDefault="001D748E"/>
    <w:p w14:paraId="678A859C" w14:textId="343206CE" w:rsidR="00C864AB" w:rsidRPr="00414F8E" w:rsidRDefault="00921786" w:rsidP="00C864AB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622424" wp14:editId="398274E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56260" cy="535305"/>
            <wp:effectExtent l="0" t="0" r="0" b="0"/>
            <wp:wrapTight wrapText="bothSides">
              <wp:wrapPolygon edited="0">
                <wp:start x="0" y="0"/>
                <wp:lineTo x="0" y="20754"/>
                <wp:lineTo x="20712" y="20754"/>
                <wp:lineTo x="207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AB"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tbl>
      <w:tblPr>
        <w:tblStyle w:val="TableGrid1"/>
        <w:tblpPr w:leftFromText="180" w:rightFromText="180" w:vertAnchor="text" w:horzAnchor="margin" w:tblpY="407"/>
        <w:tblW w:w="12865" w:type="dxa"/>
        <w:tblLook w:val="04A0" w:firstRow="1" w:lastRow="0" w:firstColumn="1" w:lastColumn="0" w:noHBand="0" w:noVBand="1"/>
      </w:tblPr>
      <w:tblGrid>
        <w:gridCol w:w="2695"/>
        <w:gridCol w:w="2880"/>
        <w:gridCol w:w="4950"/>
        <w:gridCol w:w="2340"/>
      </w:tblGrid>
      <w:tr w:rsidR="00AE5D20" w:rsidRPr="00AE5D20" w14:paraId="76DC4380" w14:textId="77777777" w:rsidTr="00AE5D20">
        <w:trPr>
          <w:trHeight w:val="374"/>
        </w:trPr>
        <w:tc>
          <w:tcPr>
            <w:tcW w:w="2695" w:type="dxa"/>
            <w:hideMark/>
          </w:tcPr>
          <w:p w14:paraId="36158509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Event</w:t>
            </w:r>
          </w:p>
        </w:tc>
        <w:tc>
          <w:tcPr>
            <w:tcW w:w="2880" w:type="dxa"/>
            <w:hideMark/>
          </w:tcPr>
          <w:p w14:paraId="729D67C8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Time</w:t>
            </w:r>
          </w:p>
        </w:tc>
        <w:tc>
          <w:tcPr>
            <w:tcW w:w="4950" w:type="dxa"/>
            <w:hideMark/>
          </w:tcPr>
          <w:p w14:paraId="1BA368B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Swimmer</w:t>
            </w:r>
          </w:p>
        </w:tc>
        <w:tc>
          <w:tcPr>
            <w:tcW w:w="2340" w:type="dxa"/>
            <w:hideMark/>
          </w:tcPr>
          <w:p w14:paraId="66F5982F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</w:rPr>
              <w:t>Year</w:t>
            </w:r>
          </w:p>
        </w:tc>
      </w:tr>
      <w:tr w:rsidR="00AE5D20" w:rsidRPr="00AE5D20" w14:paraId="34B5E48D" w14:textId="77777777" w:rsidTr="00AE5D20">
        <w:trPr>
          <w:trHeight w:val="374"/>
        </w:trPr>
        <w:tc>
          <w:tcPr>
            <w:tcW w:w="2695" w:type="dxa"/>
            <w:hideMark/>
          </w:tcPr>
          <w:p w14:paraId="7B166C13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50 Freestyle</w:t>
            </w:r>
          </w:p>
        </w:tc>
        <w:tc>
          <w:tcPr>
            <w:tcW w:w="2880" w:type="dxa"/>
            <w:hideMark/>
          </w:tcPr>
          <w:p w14:paraId="263D085E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22.06</w:t>
            </w:r>
          </w:p>
        </w:tc>
        <w:tc>
          <w:tcPr>
            <w:tcW w:w="4950" w:type="dxa"/>
            <w:hideMark/>
          </w:tcPr>
          <w:p w14:paraId="0E76D48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John McLaren</w:t>
            </w:r>
          </w:p>
        </w:tc>
        <w:tc>
          <w:tcPr>
            <w:tcW w:w="2340" w:type="dxa"/>
            <w:hideMark/>
          </w:tcPr>
          <w:p w14:paraId="7FC49C87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1995</w:t>
            </w:r>
          </w:p>
        </w:tc>
      </w:tr>
      <w:tr w:rsidR="00AE5D20" w:rsidRPr="00AE5D20" w14:paraId="43A6BD11" w14:textId="77777777" w:rsidTr="00AE5D20">
        <w:trPr>
          <w:trHeight w:val="374"/>
        </w:trPr>
        <w:tc>
          <w:tcPr>
            <w:tcW w:w="2695" w:type="dxa"/>
            <w:hideMark/>
          </w:tcPr>
          <w:p w14:paraId="410DB24A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100 Freestyle</w:t>
            </w:r>
          </w:p>
        </w:tc>
        <w:tc>
          <w:tcPr>
            <w:tcW w:w="2880" w:type="dxa"/>
            <w:hideMark/>
          </w:tcPr>
          <w:p w14:paraId="457D9C25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48.40</w:t>
            </w:r>
          </w:p>
        </w:tc>
        <w:tc>
          <w:tcPr>
            <w:tcW w:w="4950" w:type="dxa"/>
            <w:hideMark/>
          </w:tcPr>
          <w:p w14:paraId="7EDC1A6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Patrick Lacore</w:t>
            </w:r>
          </w:p>
        </w:tc>
        <w:tc>
          <w:tcPr>
            <w:tcW w:w="2340" w:type="dxa"/>
            <w:hideMark/>
          </w:tcPr>
          <w:p w14:paraId="5CEE790D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0B1482C5" w14:textId="77777777" w:rsidTr="00AE5D20">
        <w:trPr>
          <w:trHeight w:val="374"/>
        </w:trPr>
        <w:tc>
          <w:tcPr>
            <w:tcW w:w="2695" w:type="dxa"/>
            <w:hideMark/>
          </w:tcPr>
          <w:p w14:paraId="6EB00ABE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200 Freestyle</w:t>
            </w:r>
          </w:p>
        </w:tc>
        <w:tc>
          <w:tcPr>
            <w:tcW w:w="2880" w:type="dxa"/>
            <w:hideMark/>
          </w:tcPr>
          <w:p w14:paraId="7299057E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1:45.04</w:t>
            </w:r>
          </w:p>
        </w:tc>
        <w:tc>
          <w:tcPr>
            <w:tcW w:w="4950" w:type="dxa"/>
            <w:hideMark/>
          </w:tcPr>
          <w:p w14:paraId="7374B752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Caleb Mauldin</w:t>
            </w:r>
          </w:p>
        </w:tc>
        <w:tc>
          <w:tcPr>
            <w:tcW w:w="2340" w:type="dxa"/>
            <w:hideMark/>
          </w:tcPr>
          <w:p w14:paraId="5FA9AB11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21C63284" w14:textId="77777777" w:rsidTr="00AE5D20">
        <w:trPr>
          <w:trHeight w:val="374"/>
        </w:trPr>
        <w:tc>
          <w:tcPr>
            <w:tcW w:w="2695" w:type="dxa"/>
            <w:hideMark/>
          </w:tcPr>
          <w:p w14:paraId="2CE98002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500 Freestyle</w:t>
            </w:r>
          </w:p>
        </w:tc>
        <w:tc>
          <w:tcPr>
            <w:tcW w:w="2880" w:type="dxa"/>
            <w:hideMark/>
          </w:tcPr>
          <w:p w14:paraId="14E0884C" w14:textId="15BADF9F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4:</w:t>
            </w:r>
            <w:r w:rsidR="00DD4F92">
              <w:rPr>
                <w:rFonts w:eastAsia="Times New Roman" w:cstheme="minorHAnsi"/>
                <w:color w:val="333333"/>
                <w:sz w:val="24"/>
                <w:szCs w:val="24"/>
              </w:rPr>
              <w:t>42.10</w:t>
            </w:r>
          </w:p>
        </w:tc>
        <w:tc>
          <w:tcPr>
            <w:tcW w:w="4950" w:type="dxa"/>
            <w:hideMark/>
          </w:tcPr>
          <w:p w14:paraId="04D98E99" w14:textId="530F6EEC" w:rsidR="00AE5D20" w:rsidRPr="00AE5D20" w:rsidRDefault="001F27E3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KA</w:t>
            </w:r>
            <w:r w:rsidR="00EE2B14">
              <w:rPr>
                <w:rFonts w:eastAsia="Times New Roman" w:cstheme="minorHAnsi"/>
                <w:color w:val="333333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>TER WACHS</w:t>
            </w:r>
          </w:p>
        </w:tc>
        <w:tc>
          <w:tcPr>
            <w:tcW w:w="2340" w:type="dxa"/>
            <w:hideMark/>
          </w:tcPr>
          <w:p w14:paraId="294045E5" w14:textId="49AD243F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</w:t>
            </w:r>
            <w:r w:rsidR="001F27E3">
              <w:rPr>
                <w:rFonts w:eastAsia="Times New Roman" w:cstheme="minorHAnsi"/>
                <w:color w:val="333333"/>
                <w:sz w:val="24"/>
                <w:szCs w:val="24"/>
              </w:rPr>
              <w:t>2</w:t>
            </w:r>
            <w:r w:rsidR="00DD4F92">
              <w:rPr>
                <w:rFonts w:eastAsia="Times New Roman" w:cstheme="minorHAnsi"/>
                <w:color w:val="333333"/>
                <w:sz w:val="24"/>
                <w:szCs w:val="24"/>
              </w:rPr>
              <w:t>5</w:t>
            </w:r>
          </w:p>
        </w:tc>
      </w:tr>
      <w:tr w:rsidR="00AE5D20" w:rsidRPr="00AE5D20" w14:paraId="20AF172A" w14:textId="77777777" w:rsidTr="00AE5D20">
        <w:trPr>
          <w:trHeight w:val="374"/>
        </w:trPr>
        <w:tc>
          <w:tcPr>
            <w:tcW w:w="2695" w:type="dxa"/>
            <w:hideMark/>
          </w:tcPr>
          <w:p w14:paraId="4B8CC101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1000 Freestyle</w:t>
            </w:r>
          </w:p>
        </w:tc>
        <w:tc>
          <w:tcPr>
            <w:tcW w:w="2880" w:type="dxa"/>
            <w:hideMark/>
          </w:tcPr>
          <w:p w14:paraId="71D50F0A" w14:textId="4B7C9056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9:</w:t>
            </w:r>
            <w:r w:rsidR="001F27E3">
              <w:rPr>
                <w:rFonts w:eastAsia="Times New Roman" w:cstheme="minorHAnsi"/>
                <w:color w:val="333333"/>
                <w:sz w:val="24"/>
                <w:szCs w:val="24"/>
              </w:rPr>
              <w:t>50.37</w:t>
            </w:r>
          </w:p>
        </w:tc>
        <w:tc>
          <w:tcPr>
            <w:tcW w:w="4950" w:type="dxa"/>
            <w:hideMark/>
          </w:tcPr>
          <w:p w14:paraId="15AEDE02" w14:textId="7438C036" w:rsidR="00AE5D20" w:rsidRPr="00AE5D20" w:rsidRDefault="001F27E3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NICK DEES</w:t>
            </w:r>
          </w:p>
        </w:tc>
        <w:tc>
          <w:tcPr>
            <w:tcW w:w="2340" w:type="dxa"/>
            <w:hideMark/>
          </w:tcPr>
          <w:p w14:paraId="7087B170" w14:textId="016D102B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</w:t>
            </w:r>
            <w:r w:rsidR="001F27E3">
              <w:rPr>
                <w:rFonts w:eastAsia="Times New Roman" w:cstheme="minorHAnsi"/>
                <w:color w:val="333333"/>
                <w:sz w:val="24"/>
                <w:szCs w:val="24"/>
              </w:rPr>
              <w:t>24</w:t>
            </w:r>
          </w:p>
        </w:tc>
      </w:tr>
      <w:tr w:rsidR="00AE5D20" w:rsidRPr="00AE5D20" w14:paraId="23D5EE47" w14:textId="77777777" w:rsidTr="00AE5D20">
        <w:trPr>
          <w:trHeight w:val="374"/>
        </w:trPr>
        <w:tc>
          <w:tcPr>
            <w:tcW w:w="2695" w:type="dxa"/>
            <w:hideMark/>
          </w:tcPr>
          <w:p w14:paraId="78187B4C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1650 Freestyle</w:t>
            </w:r>
          </w:p>
        </w:tc>
        <w:tc>
          <w:tcPr>
            <w:tcW w:w="2880" w:type="dxa"/>
            <w:hideMark/>
          </w:tcPr>
          <w:p w14:paraId="5E3F1907" w14:textId="418F5079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16:</w:t>
            </w:r>
            <w:r w:rsidR="00DD4F92">
              <w:rPr>
                <w:rFonts w:eastAsia="Times New Roman" w:cstheme="minorHAnsi"/>
                <w:color w:val="333333"/>
                <w:sz w:val="24"/>
                <w:szCs w:val="24"/>
              </w:rPr>
              <w:t>06.37</w:t>
            </w:r>
          </w:p>
        </w:tc>
        <w:tc>
          <w:tcPr>
            <w:tcW w:w="4950" w:type="dxa"/>
            <w:hideMark/>
          </w:tcPr>
          <w:p w14:paraId="35B01CA7" w14:textId="33A8212F" w:rsidR="00AE5D20" w:rsidRPr="00AE5D20" w:rsidRDefault="001F27E3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KARTER WACHS</w:t>
            </w:r>
          </w:p>
        </w:tc>
        <w:tc>
          <w:tcPr>
            <w:tcW w:w="2340" w:type="dxa"/>
            <w:hideMark/>
          </w:tcPr>
          <w:p w14:paraId="4047F6DA" w14:textId="035344AB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</w:t>
            </w:r>
            <w:r w:rsidR="001F27E3">
              <w:rPr>
                <w:rFonts w:eastAsia="Times New Roman" w:cstheme="minorHAnsi"/>
                <w:color w:val="333333"/>
                <w:sz w:val="24"/>
                <w:szCs w:val="24"/>
              </w:rPr>
              <w:t>2</w:t>
            </w:r>
            <w:r w:rsidR="00DD4F92">
              <w:rPr>
                <w:rFonts w:eastAsia="Times New Roman" w:cstheme="minorHAnsi"/>
                <w:color w:val="333333"/>
                <w:sz w:val="24"/>
                <w:szCs w:val="24"/>
              </w:rPr>
              <w:t>5</w:t>
            </w:r>
          </w:p>
        </w:tc>
      </w:tr>
      <w:tr w:rsidR="00AE5D20" w:rsidRPr="00AE5D20" w14:paraId="2222F44E" w14:textId="77777777" w:rsidTr="00AE5D20">
        <w:trPr>
          <w:trHeight w:val="374"/>
        </w:trPr>
        <w:tc>
          <w:tcPr>
            <w:tcW w:w="2695" w:type="dxa"/>
            <w:hideMark/>
          </w:tcPr>
          <w:p w14:paraId="6122CE8A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100 Backstroke</w:t>
            </w:r>
          </w:p>
        </w:tc>
        <w:tc>
          <w:tcPr>
            <w:tcW w:w="2880" w:type="dxa"/>
            <w:hideMark/>
          </w:tcPr>
          <w:p w14:paraId="0F5A7F8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51.84</w:t>
            </w:r>
          </w:p>
        </w:tc>
        <w:tc>
          <w:tcPr>
            <w:tcW w:w="4950" w:type="dxa"/>
            <w:hideMark/>
          </w:tcPr>
          <w:p w14:paraId="1DDBB131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Caleb Mauldin</w:t>
            </w:r>
          </w:p>
        </w:tc>
        <w:tc>
          <w:tcPr>
            <w:tcW w:w="2340" w:type="dxa"/>
            <w:hideMark/>
          </w:tcPr>
          <w:p w14:paraId="10297966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4A4D1B73" w14:textId="77777777" w:rsidTr="00AE5D20">
        <w:trPr>
          <w:trHeight w:val="374"/>
        </w:trPr>
        <w:tc>
          <w:tcPr>
            <w:tcW w:w="2695" w:type="dxa"/>
            <w:hideMark/>
          </w:tcPr>
          <w:p w14:paraId="32031B4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200 Backstroke</w:t>
            </w:r>
          </w:p>
        </w:tc>
        <w:tc>
          <w:tcPr>
            <w:tcW w:w="2880" w:type="dxa"/>
            <w:hideMark/>
          </w:tcPr>
          <w:p w14:paraId="3C3AE69C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1:53.78</w:t>
            </w:r>
          </w:p>
        </w:tc>
        <w:tc>
          <w:tcPr>
            <w:tcW w:w="4950" w:type="dxa"/>
            <w:hideMark/>
          </w:tcPr>
          <w:p w14:paraId="3AADCAC2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Caleb Mauldin</w:t>
            </w:r>
          </w:p>
        </w:tc>
        <w:tc>
          <w:tcPr>
            <w:tcW w:w="2340" w:type="dxa"/>
            <w:hideMark/>
          </w:tcPr>
          <w:p w14:paraId="38485762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536850D8" w14:textId="77777777" w:rsidTr="00AE5D20">
        <w:trPr>
          <w:trHeight w:val="374"/>
        </w:trPr>
        <w:tc>
          <w:tcPr>
            <w:tcW w:w="2695" w:type="dxa"/>
            <w:hideMark/>
          </w:tcPr>
          <w:p w14:paraId="0B22E43F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100 Breaststroke</w:t>
            </w:r>
          </w:p>
        </w:tc>
        <w:tc>
          <w:tcPr>
            <w:tcW w:w="2880" w:type="dxa"/>
            <w:hideMark/>
          </w:tcPr>
          <w:p w14:paraId="549AF3B7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58.69</w:t>
            </w:r>
          </w:p>
        </w:tc>
        <w:tc>
          <w:tcPr>
            <w:tcW w:w="4950" w:type="dxa"/>
            <w:hideMark/>
          </w:tcPr>
          <w:p w14:paraId="5784A179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Patrick Lacore</w:t>
            </w:r>
          </w:p>
        </w:tc>
        <w:tc>
          <w:tcPr>
            <w:tcW w:w="2340" w:type="dxa"/>
            <w:hideMark/>
          </w:tcPr>
          <w:p w14:paraId="163391AD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19E4C773" w14:textId="77777777" w:rsidTr="00AE5D20">
        <w:trPr>
          <w:trHeight w:val="374"/>
        </w:trPr>
        <w:tc>
          <w:tcPr>
            <w:tcW w:w="2695" w:type="dxa"/>
            <w:hideMark/>
          </w:tcPr>
          <w:p w14:paraId="63F254BE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200 Breaststroke</w:t>
            </w:r>
          </w:p>
        </w:tc>
        <w:tc>
          <w:tcPr>
            <w:tcW w:w="2880" w:type="dxa"/>
            <w:hideMark/>
          </w:tcPr>
          <w:p w14:paraId="62A9FAE7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2:06.64</w:t>
            </w:r>
          </w:p>
        </w:tc>
        <w:tc>
          <w:tcPr>
            <w:tcW w:w="4950" w:type="dxa"/>
            <w:hideMark/>
          </w:tcPr>
          <w:p w14:paraId="2E0B4FC1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Patrick Lacore</w:t>
            </w:r>
          </w:p>
        </w:tc>
        <w:tc>
          <w:tcPr>
            <w:tcW w:w="2340" w:type="dxa"/>
            <w:hideMark/>
          </w:tcPr>
          <w:p w14:paraId="02FF5ECE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55972433" w14:textId="77777777" w:rsidTr="00AE5D20">
        <w:trPr>
          <w:trHeight w:val="374"/>
        </w:trPr>
        <w:tc>
          <w:tcPr>
            <w:tcW w:w="2695" w:type="dxa"/>
            <w:hideMark/>
          </w:tcPr>
          <w:p w14:paraId="78C44C9C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100 Butterfly</w:t>
            </w:r>
          </w:p>
        </w:tc>
        <w:tc>
          <w:tcPr>
            <w:tcW w:w="2880" w:type="dxa"/>
            <w:hideMark/>
          </w:tcPr>
          <w:p w14:paraId="1DBBF89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51.14</w:t>
            </w:r>
          </w:p>
        </w:tc>
        <w:tc>
          <w:tcPr>
            <w:tcW w:w="4950" w:type="dxa"/>
            <w:hideMark/>
          </w:tcPr>
          <w:p w14:paraId="4F3D1691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Mattie Oberley</w:t>
            </w:r>
          </w:p>
        </w:tc>
        <w:tc>
          <w:tcPr>
            <w:tcW w:w="2340" w:type="dxa"/>
            <w:hideMark/>
          </w:tcPr>
          <w:p w14:paraId="7597A4B8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2019</w:t>
            </w:r>
          </w:p>
        </w:tc>
      </w:tr>
      <w:tr w:rsidR="00AE5D20" w:rsidRPr="00AE5D20" w14:paraId="7892D409" w14:textId="77777777" w:rsidTr="00AE5D20">
        <w:trPr>
          <w:trHeight w:val="374"/>
        </w:trPr>
        <w:tc>
          <w:tcPr>
            <w:tcW w:w="2695" w:type="dxa"/>
            <w:hideMark/>
          </w:tcPr>
          <w:p w14:paraId="22548E06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200 Butterfly</w:t>
            </w:r>
          </w:p>
        </w:tc>
        <w:tc>
          <w:tcPr>
            <w:tcW w:w="2880" w:type="dxa"/>
            <w:hideMark/>
          </w:tcPr>
          <w:p w14:paraId="20D93953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1:56.76</w:t>
            </w:r>
          </w:p>
        </w:tc>
        <w:tc>
          <w:tcPr>
            <w:tcW w:w="4950" w:type="dxa"/>
            <w:hideMark/>
          </w:tcPr>
          <w:p w14:paraId="4878E105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Mattie Oberley</w:t>
            </w:r>
          </w:p>
        </w:tc>
        <w:tc>
          <w:tcPr>
            <w:tcW w:w="2340" w:type="dxa"/>
            <w:hideMark/>
          </w:tcPr>
          <w:p w14:paraId="605D5BAD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2019</w:t>
            </w:r>
          </w:p>
        </w:tc>
      </w:tr>
      <w:tr w:rsidR="00AE5D20" w:rsidRPr="00AE5D20" w14:paraId="070F4914" w14:textId="77777777" w:rsidTr="00AE5D20">
        <w:trPr>
          <w:trHeight w:val="374"/>
        </w:trPr>
        <w:tc>
          <w:tcPr>
            <w:tcW w:w="2695" w:type="dxa"/>
            <w:hideMark/>
          </w:tcPr>
          <w:p w14:paraId="33DD5575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200 IM</w:t>
            </w:r>
          </w:p>
        </w:tc>
        <w:tc>
          <w:tcPr>
            <w:tcW w:w="2880" w:type="dxa"/>
            <w:hideMark/>
          </w:tcPr>
          <w:p w14:paraId="4D242A77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1:56.40</w:t>
            </w:r>
          </w:p>
        </w:tc>
        <w:tc>
          <w:tcPr>
            <w:tcW w:w="4950" w:type="dxa"/>
            <w:hideMark/>
          </w:tcPr>
          <w:p w14:paraId="7F7E0393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Patrick Lacore</w:t>
            </w:r>
          </w:p>
        </w:tc>
        <w:tc>
          <w:tcPr>
            <w:tcW w:w="2340" w:type="dxa"/>
            <w:hideMark/>
          </w:tcPr>
          <w:p w14:paraId="205C1145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3A7606B0" w14:textId="77777777" w:rsidTr="00AE5D20">
        <w:trPr>
          <w:trHeight w:val="374"/>
        </w:trPr>
        <w:tc>
          <w:tcPr>
            <w:tcW w:w="2695" w:type="dxa"/>
            <w:hideMark/>
          </w:tcPr>
          <w:p w14:paraId="707342E7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400 IM</w:t>
            </w:r>
          </w:p>
        </w:tc>
        <w:tc>
          <w:tcPr>
            <w:tcW w:w="2880" w:type="dxa"/>
            <w:hideMark/>
          </w:tcPr>
          <w:p w14:paraId="10DA926E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04:11.12</w:t>
            </w:r>
          </w:p>
        </w:tc>
        <w:tc>
          <w:tcPr>
            <w:tcW w:w="4950" w:type="dxa"/>
            <w:hideMark/>
          </w:tcPr>
          <w:p w14:paraId="2C3038D7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Chase F. Williams</w:t>
            </w:r>
          </w:p>
        </w:tc>
        <w:tc>
          <w:tcPr>
            <w:tcW w:w="2340" w:type="dxa"/>
            <w:hideMark/>
          </w:tcPr>
          <w:p w14:paraId="51015065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2009</w:t>
            </w:r>
          </w:p>
        </w:tc>
      </w:tr>
      <w:tr w:rsidR="00AE5D20" w:rsidRPr="00AE5D20" w14:paraId="2B210C36" w14:textId="77777777" w:rsidTr="00AE5D20">
        <w:trPr>
          <w:trHeight w:val="374"/>
        </w:trPr>
        <w:tc>
          <w:tcPr>
            <w:tcW w:w="2695" w:type="dxa"/>
            <w:hideMark/>
          </w:tcPr>
          <w:p w14:paraId="5CEB592A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200 Free Relay</w:t>
            </w:r>
          </w:p>
        </w:tc>
        <w:tc>
          <w:tcPr>
            <w:tcW w:w="2880" w:type="dxa"/>
            <w:hideMark/>
          </w:tcPr>
          <w:p w14:paraId="4BC8882F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1:30.18</w:t>
            </w:r>
          </w:p>
        </w:tc>
        <w:tc>
          <w:tcPr>
            <w:tcW w:w="4950" w:type="dxa"/>
            <w:hideMark/>
          </w:tcPr>
          <w:p w14:paraId="671D4A70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C. Mauldin, P. Lacore, H. Oberley, C. Gleim</w:t>
            </w:r>
          </w:p>
        </w:tc>
        <w:tc>
          <w:tcPr>
            <w:tcW w:w="2340" w:type="dxa"/>
            <w:hideMark/>
          </w:tcPr>
          <w:p w14:paraId="69BDA2F2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1C0E6824" w14:textId="77777777" w:rsidTr="00AE5D20">
        <w:trPr>
          <w:trHeight w:val="374"/>
        </w:trPr>
        <w:tc>
          <w:tcPr>
            <w:tcW w:w="2695" w:type="dxa"/>
            <w:hideMark/>
          </w:tcPr>
          <w:p w14:paraId="2DDE357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400 Free Relay</w:t>
            </w:r>
          </w:p>
        </w:tc>
        <w:tc>
          <w:tcPr>
            <w:tcW w:w="2880" w:type="dxa"/>
            <w:hideMark/>
          </w:tcPr>
          <w:p w14:paraId="40B67C8F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3:17.41</w:t>
            </w:r>
          </w:p>
        </w:tc>
        <w:tc>
          <w:tcPr>
            <w:tcW w:w="4950" w:type="dxa"/>
            <w:hideMark/>
          </w:tcPr>
          <w:p w14:paraId="33D561BA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C. Mauldin, P. Lacore, H. Oberley, C. Gleim</w:t>
            </w:r>
          </w:p>
        </w:tc>
        <w:tc>
          <w:tcPr>
            <w:tcW w:w="2340" w:type="dxa"/>
            <w:hideMark/>
          </w:tcPr>
          <w:p w14:paraId="1C12E601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25F57091" w14:textId="77777777" w:rsidTr="00AE5D20">
        <w:trPr>
          <w:trHeight w:val="374"/>
        </w:trPr>
        <w:tc>
          <w:tcPr>
            <w:tcW w:w="2695" w:type="dxa"/>
            <w:hideMark/>
          </w:tcPr>
          <w:p w14:paraId="6FBDF442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800 Free Relay</w:t>
            </w:r>
          </w:p>
        </w:tc>
        <w:tc>
          <w:tcPr>
            <w:tcW w:w="2880" w:type="dxa"/>
            <w:hideMark/>
          </w:tcPr>
          <w:p w14:paraId="6550773E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7:25.11</w:t>
            </w:r>
          </w:p>
        </w:tc>
        <w:tc>
          <w:tcPr>
            <w:tcW w:w="4950" w:type="dxa"/>
            <w:hideMark/>
          </w:tcPr>
          <w:p w14:paraId="5AFB7BAF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C. Mauldin, P. Lacore, H. Oberley, C. Gleim</w:t>
            </w:r>
          </w:p>
        </w:tc>
        <w:tc>
          <w:tcPr>
            <w:tcW w:w="2340" w:type="dxa"/>
            <w:hideMark/>
          </w:tcPr>
          <w:p w14:paraId="7CC4D392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2014</w:t>
            </w:r>
          </w:p>
        </w:tc>
      </w:tr>
      <w:tr w:rsidR="00AE5D20" w:rsidRPr="00AE5D20" w14:paraId="5242DF56" w14:textId="77777777" w:rsidTr="00AE5D20">
        <w:trPr>
          <w:trHeight w:val="374"/>
        </w:trPr>
        <w:tc>
          <w:tcPr>
            <w:tcW w:w="2695" w:type="dxa"/>
            <w:hideMark/>
          </w:tcPr>
          <w:p w14:paraId="53EC2D23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200 Medley Relay</w:t>
            </w:r>
          </w:p>
        </w:tc>
        <w:tc>
          <w:tcPr>
            <w:tcW w:w="2880" w:type="dxa"/>
            <w:hideMark/>
          </w:tcPr>
          <w:p w14:paraId="268C75FA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1:38.54</w:t>
            </w:r>
          </w:p>
        </w:tc>
        <w:tc>
          <w:tcPr>
            <w:tcW w:w="4950" w:type="dxa"/>
            <w:hideMark/>
          </w:tcPr>
          <w:p w14:paraId="7596BEA0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C. Mauldin, P. Lacore, H. Oberley, C. Gleim</w:t>
            </w:r>
          </w:p>
        </w:tc>
        <w:tc>
          <w:tcPr>
            <w:tcW w:w="2340" w:type="dxa"/>
            <w:hideMark/>
          </w:tcPr>
          <w:p w14:paraId="331BF2E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  <w:tr w:rsidR="00AE5D20" w:rsidRPr="00AE5D20" w14:paraId="75F4F4CC" w14:textId="77777777" w:rsidTr="00AE5D20">
        <w:trPr>
          <w:trHeight w:val="374"/>
        </w:trPr>
        <w:tc>
          <w:tcPr>
            <w:tcW w:w="2695" w:type="dxa"/>
            <w:hideMark/>
          </w:tcPr>
          <w:p w14:paraId="6A7EC865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400 Medley Relay</w:t>
            </w:r>
          </w:p>
        </w:tc>
        <w:tc>
          <w:tcPr>
            <w:tcW w:w="2880" w:type="dxa"/>
            <w:hideMark/>
          </w:tcPr>
          <w:p w14:paraId="1CDAC8F3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3:33.93</w:t>
            </w:r>
          </w:p>
        </w:tc>
        <w:tc>
          <w:tcPr>
            <w:tcW w:w="4950" w:type="dxa"/>
            <w:hideMark/>
          </w:tcPr>
          <w:p w14:paraId="105BC83B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C. Mauldin, P. Lacore, H. Oberley, C. Gleim</w:t>
            </w:r>
          </w:p>
        </w:tc>
        <w:tc>
          <w:tcPr>
            <w:tcW w:w="2340" w:type="dxa"/>
            <w:hideMark/>
          </w:tcPr>
          <w:p w14:paraId="2C1D2A85" w14:textId="77777777" w:rsidR="00AE5D20" w:rsidRPr="00AE5D20" w:rsidRDefault="00AE5D20" w:rsidP="00AE5D20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E5D20">
              <w:rPr>
                <w:rFonts w:eastAsia="Times New Roman" w:cstheme="minorHAnsi"/>
                <w:color w:val="333333"/>
                <w:sz w:val="24"/>
                <w:szCs w:val="24"/>
              </w:rPr>
              <w:t>2015</w:t>
            </w:r>
          </w:p>
        </w:tc>
      </w:tr>
    </w:tbl>
    <w:p w14:paraId="4834AB94" w14:textId="00262FBB" w:rsidR="00C864AB" w:rsidRPr="00414F8E" w:rsidRDefault="00AE5D20" w:rsidP="00C864A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13-14</w:t>
      </w:r>
      <w:r w:rsidR="00C864AB">
        <w:rPr>
          <w:color w:val="FF0000"/>
          <w:sz w:val="32"/>
          <w:szCs w:val="32"/>
        </w:rPr>
        <w:t>-Year-Old Men</w:t>
      </w:r>
      <w:r w:rsidR="00C864AB" w:rsidRPr="0056413C">
        <w:rPr>
          <w:color w:val="FF0000"/>
          <w:sz w:val="32"/>
          <w:szCs w:val="32"/>
        </w:rPr>
        <w:t xml:space="preserve"> – Short Course Yards</w:t>
      </w:r>
    </w:p>
    <w:p w14:paraId="32619C57" w14:textId="144AC4BA" w:rsidR="00C864AB" w:rsidRDefault="00C864AB" w:rsidP="00921786">
      <w:pPr>
        <w:pStyle w:val="NoSpacing"/>
      </w:pPr>
    </w:p>
    <w:sectPr w:rsidR="00C864AB" w:rsidSect="00FC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B"/>
    <w:rsid w:val="001D748E"/>
    <w:rsid w:val="001F27E3"/>
    <w:rsid w:val="002F1D0A"/>
    <w:rsid w:val="005A6BCE"/>
    <w:rsid w:val="00921786"/>
    <w:rsid w:val="00AE5D20"/>
    <w:rsid w:val="00C864AB"/>
    <w:rsid w:val="00DD4F92"/>
    <w:rsid w:val="00DF075D"/>
    <w:rsid w:val="00EE2B14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799"/>
  <w15:chartTrackingRefBased/>
  <w15:docId w15:val="{4AD95DAA-F360-4392-9456-9F3823A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C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2022-05-05T16:33:00Z</cp:lastPrinted>
  <dcterms:created xsi:type="dcterms:W3CDTF">2025-06-01T00:00:00Z</dcterms:created>
  <dcterms:modified xsi:type="dcterms:W3CDTF">2025-06-01T00:00:00Z</dcterms:modified>
</cp:coreProperties>
</file>